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3" w:rsidRDefault="007E7923" w:rsidP="007E792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НАПОМИНАНИЕ!!!!!!!!!!!!!</w:t>
      </w:r>
    </w:p>
    <w:p w:rsidR="002D3A1A" w:rsidRDefault="002D3A1A" w:rsidP="007E792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E6E00" w:rsidRDefault="002D3A1A" w:rsidP="00FE6E0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Отчеты по профилактике терроризма и экстремизма:</w:t>
      </w:r>
    </w:p>
    <w:p w:rsidR="00544D95" w:rsidRDefault="002D3A1A" w:rsidP="00544D95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отчетности изменились и усложнились. Внимательно ознакомьтесь с таблицами, возьмите за основу </w:t>
      </w:r>
      <w:r w:rsidR="00544D95" w:rsidRPr="00544D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«Комплексный план противодействия идеологии терроризма в Российской Федерации на 2019-2023 годы</w:t>
      </w:r>
      <w:r w:rsidR="00544D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44D95" w:rsidRPr="00544D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Республике Дагестан» в 2019 году</w:t>
      </w:r>
      <w:r w:rsidR="00544D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544D95" w:rsidRPr="00544D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315524" w:rsidRPr="00D814A8" w:rsidRDefault="00EA7F6F" w:rsidP="00D814A8">
      <w:pPr>
        <w:tabs>
          <w:tab w:val="left" w:pos="8469"/>
        </w:tabs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ФОРМЫ ОТЧЕТОВ ПРИКРЕПЛЕНЫ К ПИСЬМУ!!!!!!!!!!!!!!!!!!!!!!! </w:t>
      </w:r>
      <w:r w:rsidR="004D5639" w:rsidRPr="004D5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4D5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D5639" w:rsidRPr="004D5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проведенной индивидуально-профилактиче</w:t>
      </w:r>
      <w:r w:rsidR="004D5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 работе с детьми членов НВФ заполняются теми школами, где есть дети из семей членов НВФ!!!</w:t>
      </w:r>
      <w:r w:rsidR="00D81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7923" w:rsidRPr="00315524" w:rsidRDefault="007E7923" w:rsidP="00315524">
      <w:pPr>
        <w:pStyle w:val="a3"/>
        <w:numPr>
          <w:ilvl w:val="0"/>
          <w:numId w:val="1"/>
        </w:numPr>
        <w:shd w:val="clear" w:color="auto" w:fill="FFFFFF"/>
        <w:spacing w:before="192" w:line="240" w:lineRule="auto"/>
        <w:jc w:val="lef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315524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Ежеквартальный</w:t>
      </w:r>
      <w:r w:rsidRPr="00315524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ab/>
        <w:t>отчет по профилактике правонарушений и преступлений, терроризма и экстремизма, наркомании и токсикомании.</w:t>
      </w:r>
    </w:p>
    <w:p w:rsidR="007E7923" w:rsidRDefault="007E7923" w:rsidP="00292595">
      <w:pPr>
        <w:pStyle w:val="a3"/>
        <w:numPr>
          <w:ilvl w:val="0"/>
          <w:numId w:val="1"/>
        </w:numPr>
        <w:shd w:val="clear" w:color="auto" w:fill="FFFFFF"/>
        <w:spacing w:before="192" w:line="240" w:lineRule="auto"/>
        <w:jc w:val="lef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29259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Письмо №06-1435/09-18/16 от 4 марта 2016 г. «О плане работы по профилактике безнадзорности и правонарушений несовершеннолетних в Республике Дагестан».  </w:t>
      </w:r>
    </w:p>
    <w:p w:rsidR="007E7923" w:rsidRDefault="00A7119A" w:rsidP="00970093">
      <w:pPr>
        <w:pStyle w:val="a3"/>
        <w:numPr>
          <w:ilvl w:val="0"/>
          <w:numId w:val="1"/>
        </w:numPr>
        <w:shd w:val="clear" w:color="auto" w:fill="FFFFFF"/>
        <w:spacing w:before="192" w:line="240" w:lineRule="auto"/>
        <w:jc w:val="lef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Приказ №1446-09/16 от 31 мая 2016 г.</w:t>
      </w:r>
    </w:p>
    <w:p w:rsidR="00B27C53" w:rsidRDefault="00B27C53" w:rsidP="00970093">
      <w:pPr>
        <w:pStyle w:val="a3"/>
        <w:numPr>
          <w:ilvl w:val="0"/>
          <w:numId w:val="1"/>
        </w:numPr>
        <w:shd w:val="clear" w:color="auto" w:fill="FFFFFF"/>
        <w:spacing w:before="192" w:line="240" w:lineRule="auto"/>
        <w:jc w:val="lef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Письмо №06-6166/06-18/16 от 19 августа 2016 г. «О комплексе мер по сокращению подростковой преступности на территории Республики Дагестан на 2016-2020 гг.»</w:t>
      </w:r>
    </w:p>
    <w:p w:rsidR="00B27C53" w:rsidRDefault="00B27C53" w:rsidP="00970093">
      <w:pPr>
        <w:pStyle w:val="a3"/>
        <w:numPr>
          <w:ilvl w:val="0"/>
          <w:numId w:val="1"/>
        </w:numPr>
        <w:shd w:val="clear" w:color="auto" w:fill="FFFFFF"/>
        <w:spacing w:before="192" w:line="240" w:lineRule="auto"/>
        <w:jc w:val="lef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Приказ №3539-01/16 от 22 декабря 2016 г. «Об утверждении Плана </w:t>
      </w:r>
      <w:r w:rsidR="00FE1111"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мероприя</w:t>
      </w:r>
      <w:r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тий (</w:t>
      </w:r>
      <w:r w:rsidR="00FE1111"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«дорожная карта»</w:t>
      </w:r>
      <w:r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)</w:t>
      </w:r>
      <w:r w:rsidR="00FE1111"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по обеспечению прав ребенка на образование и охвату обучением в 2017 году</w:t>
      </w:r>
      <w:r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»</w:t>
      </w:r>
      <w:r w:rsidR="00FE1111"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.</w:t>
      </w:r>
    </w:p>
    <w:p w:rsidR="00FE1111" w:rsidRDefault="00C166CE" w:rsidP="00970093">
      <w:pPr>
        <w:pStyle w:val="a3"/>
        <w:numPr>
          <w:ilvl w:val="0"/>
          <w:numId w:val="1"/>
        </w:numPr>
        <w:shd w:val="clear" w:color="auto" w:fill="FFFFFF"/>
        <w:spacing w:before="192" w:line="240" w:lineRule="auto"/>
        <w:jc w:val="lef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97009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Приказ №25-01/12 января 2017 г. «Об утверждении Плана реализации дополнительных мер в области психолого-педагогического сопровождения несовершеннолетних и развития системы профилактики асоциальных явлений в Республике Дагестан на 2017-2020 годы».</w:t>
      </w:r>
    </w:p>
    <w:p w:rsidR="001043FC" w:rsidRPr="00970093" w:rsidRDefault="00C32B2C" w:rsidP="00970093">
      <w:pPr>
        <w:pStyle w:val="a3"/>
        <w:numPr>
          <w:ilvl w:val="0"/>
          <w:numId w:val="1"/>
        </w:numPr>
        <w:shd w:val="clear" w:color="auto" w:fill="FFFFFF"/>
        <w:spacing w:before="192" w:line="240" w:lineRule="auto"/>
        <w:jc w:val="lef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9700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Письмо </w:t>
      </w:r>
      <w:r w:rsidR="00CA6EB9" w:rsidRPr="009700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Управления Федеральной службы по надзору в сфере связи</w:t>
      </w:r>
      <w:r w:rsidR="00054E83" w:rsidRPr="009700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, информационных технологий и массовых коммуникаций по РД (Управление </w:t>
      </w:r>
      <w:proofErr w:type="spellStart"/>
      <w:r w:rsidR="00054E83" w:rsidRPr="009700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Роскомнадзора</w:t>
      </w:r>
      <w:proofErr w:type="spellEnd"/>
      <w:r w:rsidR="00054E83" w:rsidRPr="009700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по РД) «О проведении внеклассных уроков по тематике защиты персональных данных»</w:t>
      </w:r>
      <w:r w:rsidR="009143C8" w:rsidRPr="009700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(прилагается). О проделанной работе отвечайте согласно приложенной форме.</w:t>
      </w:r>
    </w:p>
    <w:p w:rsidR="00E87DAE" w:rsidRPr="00970093" w:rsidRDefault="00E87DAE" w:rsidP="00970093">
      <w:pPr>
        <w:pStyle w:val="a3"/>
        <w:numPr>
          <w:ilvl w:val="0"/>
          <w:numId w:val="1"/>
        </w:numPr>
        <w:shd w:val="clear" w:color="auto" w:fill="FFFFFF"/>
        <w:spacing w:before="192" w:line="240" w:lineRule="auto"/>
        <w:jc w:val="lef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9700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Ежеквартальные отчеты по профилактике наркомании, правонарушений и терроризма.</w:t>
      </w:r>
    </w:p>
    <w:p w:rsidR="00970093" w:rsidRPr="00970093" w:rsidRDefault="00970093" w:rsidP="002D3A1A">
      <w:pPr>
        <w:pStyle w:val="a3"/>
        <w:shd w:val="clear" w:color="auto" w:fill="FFFFFF"/>
        <w:spacing w:before="192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p w:rsidR="00970093" w:rsidRPr="00407303" w:rsidRDefault="00970093" w:rsidP="001C4B2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E7923" w:rsidRDefault="007E7923" w:rsidP="007E7923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lastRenderedPageBreak/>
        <w:t xml:space="preserve">ВСЕ ЕЖЕКВАРТАЛЬНЫЕ ОТЧЕТЫ ПРЕДОСТАВИТЬ ДО </w:t>
      </w:r>
      <w:r w:rsidR="00A802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20</w:t>
      </w:r>
      <w:r w:rsidR="00407303" w:rsidRPr="004073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A802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декабря</w:t>
      </w:r>
      <w:r w:rsidR="00E87D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2019</w:t>
      </w:r>
      <w:r w:rsidR="00407303" w:rsidRPr="004073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г.</w:t>
      </w:r>
      <w:r w:rsidR="008873E0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ЕСЛИ К ОТЧЕТАМ НЕ ПРИЛОЖЕНА ФОРМА, НЕОБХОДИМО ВЗЯТЬ ЗА ОСНОВУ СЛЕДУЮЩУЮ ФОРМУ ОТЧЕТА:</w:t>
      </w:r>
    </w:p>
    <w:p w:rsidR="007E7923" w:rsidRDefault="007E7923" w:rsidP="007E7923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tbl>
      <w:tblPr>
        <w:tblStyle w:val="a4"/>
        <w:tblW w:w="10103" w:type="dxa"/>
        <w:tblInd w:w="-459" w:type="dxa"/>
        <w:tblLook w:val="04A0"/>
      </w:tblPr>
      <w:tblGrid>
        <w:gridCol w:w="655"/>
        <w:gridCol w:w="1838"/>
        <w:gridCol w:w="1693"/>
        <w:gridCol w:w="1918"/>
        <w:gridCol w:w="2093"/>
        <w:gridCol w:w="1906"/>
      </w:tblGrid>
      <w:tr w:rsidR="007E7923" w:rsidTr="007E792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3" w:rsidRDefault="007E7923">
            <w:pPr>
              <w:pStyle w:val="a3"/>
              <w:spacing w:before="192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3" w:rsidRDefault="007E7923">
            <w:pPr>
              <w:pStyle w:val="a3"/>
              <w:spacing w:before="192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3" w:rsidRDefault="007E7923">
            <w:pPr>
              <w:pStyle w:val="a3"/>
              <w:spacing w:before="192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3" w:rsidRDefault="007E7923">
            <w:pPr>
              <w:pStyle w:val="a3"/>
              <w:spacing w:before="192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  <w:t>Приглашенные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23" w:rsidRDefault="007E7923">
            <w:pPr>
              <w:pStyle w:val="a3"/>
              <w:spacing w:before="192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7923" w:rsidRDefault="007E792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F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</w:tbl>
    <w:p w:rsidR="007E7923" w:rsidRPr="001C4B28" w:rsidRDefault="007E7923" w:rsidP="001C4B28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p w:rsidR="007E7923" w:rsidRDefault="007E7923" w:rsidP="007E7923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ОГРОМНАЯ ПРОСЬБА!!!!!!!!!!!!!!!!!!!!!!!!! ВСЕ ПИСЬМА РАСПЕЧАТАТЬ, ОПРЕДЕЛИТЬ ОТВЕТСТВЕННЫХ ЗА ИХ ИСПОЛНЕНИЕ И КОНТРОЛИРОВАТЬ СВОЕВРЕМЕННОЕ ПРЕДОСТАВЛЕНИЕ ОТЧЕТОВ!!!</w:t>
      </w:r>
    </w:p>
    <w:p w:rsidR="00A379CA" w:rsidRPr="00A379CA" w:rsidRDefault="007E7923" w:rsidP="00A379CA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ОТВЕТСТВЕННЫЕ ЗА ВЫПОЛНЕНИЕ ПИСЕМ ДОЛЖНЫ ВНИМАТЕЛЬНО ЧИТАТЬ ПИСЬМА И ГРАМОТНО НА НИХ ОТВЕЧАТЬ.</w:t>
      </w:r>
    </w:p>
    <w:p w:rsidR="007E7923" w:rsidRDefault="007E7923" w:rsidP="007E7923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</w:p>
    <w:p w:rsidR="007E7923" w:rsidRDefault="007E7923" w:rsidP="007E7923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color w:val="00408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408F"/>
          <w:sz w:val="32"/>
          <w:szCs w:val="32"/>
          <w:lang w:eastAsia="ru-RU"/>
        </w:rPr>
        <w:t>НЕСВОЕВРЕМЕННОЕ ПРЕДОСТАВЛЕНИЕ ОТЧЕТОВ БУДЕТ ОСНОВАНИЕМ ДЛЯ СОСТАВЛЕНИЯ ДОКЛАДНЫХ ЗАПИСОК НА РУКОВОДИТЕЛЕЙ УЧРЕЖДЕНИЙ ОБРАЗОВАНИЯ ЗА СРЫВ ОТЧЕТОВ!!!!!!!!!!!!!!!!</w:t>
      </w:r>
      <w:r w:rsidR="00A379CA">
        <w:rPr>
          <w:rFonts w:ascii="Times New Roman" w:eastAsia="Times New Roman" w:hAnsi="Times New Roman" w:cs="Times New Roman"/>
          <w:color w:val="00408F"/>
          <w:sz w:val="32"/>
          <w:szCs w:val="32"/>
          <w:lang w:eastAsia="ru-RU"/>
        </w:rPr>
        <w:t xml:space="preserve"> </w:t>
      </w:r>
    </w:p>
    <w:p w:rsidR="00A379CA" w:rsidRDefault="00A379CA" w:rsidP="007E7923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color w:val="00408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408F"/>
          <w:sz w:val="32"/>
          <w:szCs w:val="32"/>
          <w:lang w:eastAsia="ru-RU"/>
        </w:rPr>
        <w:t xml:space="preserve">ПРИМИТЕ ВО ВНИМАНИЕ, ЧТО СВОЕВРЕМЕННОЕ ПРЕДОСТАВЛЕНИЕ </w:t>
      </w:r>
      <w:r w:rsidR="005C300B" w:rsidRPr="005C300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ВСЕХ </w:t>
      </w:r>
      <w:r w:rsidR="005C300B">
        <w:rPr>
          <w:rFonts w:ascii="Times New Roman" w:eastAsia="Times New Roman" w:hAnsi="Times New Roman" w:cs="Times New Roman"/>
          <w:color w:val="00408F"/>
          <w:sz w:val="32"/>
          <w:szCs w:val="32"/>
          <w:lang w:eastAsia="ru-RU"/>
        </w:rPr>
        <w:t>ОТЧЕТОВ БУДЕТ УЧИТЫВАТЬСЯ ПРИ СОСТАВЛЕНИИ МОНИТОРИНГА!!!!!!!!!!!!</w:t>
      </w:r>
    </w:p>
    <w:p w:rsidR="000C39C3" w:rsidRDefault="000C39C3"/>
    <w:p w:rsidR="00BD5F31" w:rsidRDefault="00BD5F31"/>
    <w:p w:rsidR="00BD5F31" w:rsidRDefault="00BD5F31"/>
    <w:p w:rsidR="00BD5F31" w:rsidRDefault="00BD5F31"/>
    <w:p w:rsidR="00BD5F31" w:rsidRDefault="00BD5F31"/>
    <w:p w:rsidR="00BD5F31" w:rsidRDefault="00BD5F31"/>
    <w:p w:rsidR="00BD5F31" w:rsidRPr="006C3C2F" w:rsidRDefault="00BD5F31" w:rsidP="00BD5F31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Письмо №06-1435/09-18/16 от 4 марта 2016 г. «О плане работы по профилактике безнадзорности и правонарушений</w:t>
      </w:r>
    </w:p>
    <w:p w:rsidR="00BD5F31" w:rsidRPr="00BD5F31" w:rsidRDefault="00BD5F31" w:rsidP="00BD5F31">
      <w:pPr>
        <w:rPr>
          <w:rFonts w:ascii="Times New Roman" w:eastAsia="Calibri" w:hAnsi="Times New Roman" w:cs="Times New Roman"/>
        </w:rPr>
      </w:pPr>
      <w:r w:rsidRPr="00BD5F3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Pr="00BD5F31">
        <w:rPr>
          <w:rFonts w:ascii="Times New Roman" w:hAnsi="Times New Roman" w:cs="Times New Roman"/>
        </w:rPr>
        <w:t>По пункту 1  данного приказа   «</w:t>
      </w:r>
      <w:r w:rsidRPr="00BD5F31">
        <w:rPr>
          <w:rFonts w:ascii="Times New Roman" w:eastAsia="Calibri" w:hAnsi="Times New Roman" w:cs="Times New Roman"/>
        </w:rPr>
        <w:t xml:space="preserve">Об обеспечении прав ребенка на образование и охвата детей обучением в образовательных учреждениях республики»    - на </w:t>
      </w:r>
      <w:r>
        <w:rPr>
          <w:rFonts w:ascii="Times New Roman" w:eastAsia="Calibri" w:hAnsi="Times New Roman" w:cs="Times New Roman"/>
        </w:rPr>
        <w:t>декабрь</w:t>
      </w:r>
      <w:r w:rsidRPr="00BD5F31">
        <w:rPr>
          <w:rFonts w:ascii="Times New Roman" w:eastAsia="Calibri" w:hAnsi="Times New Roman" w:cs="Times New Roman"/>
        </w:rPr>
        <w:t xml:space="preserve"> все дети  нашего микрорайона школьного возраста охвачены учебой.</w:t>
      </w:r>
    </w:p>
    <w:p w:rsidR="00BD5F31" w:rsidRPr="00BD5F31" w:rsidRDefault="00BD5F31" w:rsidP="00BD5F31">
      <w:pP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BD5F31">
        <w:rPr>
          <w:rFonts w:ascii="Times New Roman" w:eastAsia="Calibri" w:hAnsi="Times New Roman" w:cs="Times New Roman"/>
        </w:rPr>
        <w:t>По пункту 2   «О проводимой профилактической работе с несовершеннолетними детьми, воспиты</w:t>
      </w:r>
      <w:r w:rsidRPr="00BD5F31">
        <w:rPr>
          <w:rFonts w:ascii="Times New Roman" w:hAnsi="Times New Roman" w:cs="Times New Roman"/>
        </w:rPr>
        <w:t>ваемыми в семьях участников НВФ». Таких нет.</w:t>
      </w:r>
    </w:p>
    <w:p w:rsidR="00BD5F31" w:rsidRPr="00BD5F31" w:rsidRDefault="00BD5F31" w:rsidP="00BD5F31">
      <w:pPr>
        <w:ind w:firstLine="0"/>
        <w:jc w:val="left"/>
        <w:rPr>
          <w:rFonts w:ascii="Times New Roman" w:hAnsi="Times New Roman" w:cs="Times New Roman"/>
        </w:rPr>
      </w:pPr>
      <w:r w:rsidRPr="00BD5F31">
        <w:rPr>
          <w:rFonts w:ascii="Times New Roman" w:hAnsi="Times New Roman" w:cs="Times New Roman"/>
        </w:rPr>
        <w:t xml:space="preserve">              По пункту 5 «</w:t>
      </w:r>
      <w:r w:rsidRPr="00BD5F31">
        <w:rPr>
          <w:rFonts w:ascii="Times New Roman" w:eastAsia="Calibri" w:hAnsi="Times New Roman" w:cs="Times New Roman"/>
        </w:rPr>
        <w:t xml:space="preserve">Обеспечение взаимодействия образовательных учреждений и учреждений дополнительного образования детей сферы образования, культуры, спорта для организации </w:t>
      </w:r>
      <w:proofErr w:type="spellStart"/>
      <w:r w:rsidRPr="00BD5F31">
        <w:rPr>
          <w:rFonts w:ascii="Times New Roman" w:eastAsia="Calibri" w:hAnsi="Times New Roman" w:cs="Times New Roman"/>
        </w:rPr>
        <w:t>досуговой</w:t>
      </w:r>
      <w:proofErr w:type="spellEnd"/>
      <w:r w:rsidRPr="00BD5F31">
        <w:rPr>
          <w:rFonts w:ascii="Times New Roman" w:eastAsia="Calibri" w:hAnsi="Times New Roman" w:cs="Times New Roman"/>
        </w:rPr>
        <w:t xml:space="preserve"> деятельности</w:t>
      </w:r>
      <w:r w:rsidRPr="00BD5F31">
        <w:rPr>
          <w:rFonts w:ascii="Times New Roman" w:hAnsi="Times New Roman" w:cs="Times New Roman"/>
        </w:rPr>
        <w:t>» -   школа сотрудничает с  ДЮСШ 4 им Курбанова С.Д.</w:t>
      </w:r>
    </w:p>
    <w:p w:rsidR="00BD5F31" w:rsidRPr="00BD5F31" w:rsidRDefault="00BD5F31" w:rsidP="00BD5F31">
      <w:pPr>
        <w:jc w:val="left"/>
        <w:rPr>
          <w:rFonts w:ascii="Times New Roman" w:hAnsi="Times New Roman" w:cs="Times New Roman"/>
        </w:rPr>
      </w:pPr>
      <w:r w:rsidRPr="00BD5F31">
        <w:rPr>
          <w:rFonts w:ascii="Times New Roman" w:hAnsi="Times New Roman" w:cs="Times New Roman"/>
        </w:rPr>
        <w:t xml:space="preserve"> По пункту  8 «</w:t>
      </w:r>
      <w:r w:rsidRPr="00BD5F31">
        <w:rPr>
          <w:rFonts w:ascii="Times New Roman" w:eastAsia="Calibri" w:hAnsi="Times New Roman" w:cs="Times New Roman"/>
        </w:rPr>
        <w:t>Выявление детей, в возрасте 7-18 лет, уклоняющихся от обучения, не обучающихся в ОУ</w:t>
      </w:r>
      <w:r w:rsidRPr="00BD5F31">
        <w:rPr>
          <w:rFonts w:ascii="Times New Roman" w:hAnsi="Times New Roman" w:cs="Times New Roman"/>
        </w:rPr>
        <w:t>» - уклоняющихся и не обучающихся нет.</w:t>
      </w:r>
    </w:p>
    <w:p w:rsidR="00BD5F31" w:rsidRPr="00BD5F31" w:rsidRDefault="00BD5F31" w:rsidP="00BD5F31">
      <w:pPr>
        <w:jc w:val="left"/>
        <w:rPr>
          <w:rFonts w:ascii="Times New Roman" w:hAnsi="Times New Roman" w:cs="Times New Roman"/>
        </w:rPr>
      </w:pPr>
      <w:r w:rsidRPr="00BD5F31">
        <w:rPr>
          <w:rFonts w:ascii="Times New Roman" w:hAnsi="Times New Roman" w:cs="Times New Roman"/>
        </w:rPr>
        <w:t>По пункту  9 «</w:t>
      </w:r>
      <w:r w:rsidRPr="00BD5F31">
        <w:rPr>
          <w:rFonts w:ascii="Times New Roman" w:eastAsia="Calibri" w:hAnsi="Times New Roman" w:cs="Times New Roman"/>
        </w:rPr>
        <w:t>Комплексный подход к социально-психологическому сопровождению семьи и ребенка оказание педагогическо</w:t>
      </w:r>
      <w:r w:rsidRPr="00BD5F31">
        <w:rPr>
          <w:rFonts w:ascii="Times New Roman" w:hAnsi="Times New Roman" w:cs="Times New Roman"/>
        </w:rPr>
        <w:t xml:space="preserve">й,  психолого-социальной помощи» - родителям  и детям оказывается </w:t>
      </w:r>
      <w:proofErr w:type="spellStart"/>
      <w:r w:rsidRPr="00BD5F31">
        <w:rPr>
          <w:rFonts w:ascii="Times New Roman" w:hAnsi="Times New Roman" w:cs="Times New Roman"/>
        </w:rPr>
        <w:t>психолого</w:t>
      </w:r>
      <w:proofErr w:type="spellEnd"/>
      <w:r w:rsidRPr="00BD5F31">
        <w:rPr>
          <w:rFonts w:ascii="Times New Roman" w:hAnsi="Times New Roman" w:cs="Times New Roman"/>
        </w:rPr>
        <w:t xml:space="preserve"> – педагогическая помощь.</w:t>
      </w:r>
    </w:p>
    <w:p w:rsidR="00446003" w:rsidRDefault="00A45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пункту</w:t>
      </w:r>
      <w:r w:rsidR="00D33FA4">
        <w:rPr>
          <w:rFonts w:ascii="Times New Roman" w:hAnsi="Times New Roman" w:cs="Times New Roman"/>
        </w:rPr>
        <w:t xml:space="preserve"> 10 «</w:t>
      </w:r>
      <w:r>
        <w:rPr>
          <w:rFonts w:ascii="Times New Roman" w:hAnsi="Times New Roman" w:cs="Times New Roman"/>
        </w:rPr>
        <w:t xml:space="preserve"> </w:t>
      </w:r>
      <w:r w:rsidR="00D33FA4" w:rsidRPr="00D33FA4">
        <w:rPr>
          <w:rFonts w:ascii="Times New Roman" w:hAnsi="Times New Roman" w:cs="Times New Roman"/>
        </w:rPr>
        <w:t>Защита прав и интересов детей-сирот и детей, оставшихся без попечения родителей</w:t>
      </w:r>
      <w:r w:rsidR="00D33FA4">
        <w:rPr>
          <w:rFonts w:ascii="Times New Roman" w:hAnsi="Times New Roman" w:cs="Times New Roman"/>
        </w:rPr>
        <w:t>» -</w:t>
      </w:r>
      <w:r w:rsidR="00F953B6">
        <w:rPr>
          <w:rFonts w:ascii="Times New Roman" w:hAnsi="Times New Roman" w:cs="Times New Roman"/>
        </w:rPr>
        <w:t xml:space="preserve"> </w:t>
      </w:r>
      <w:r w:rsidR="00915207">
        <w:rPr>
          <w:rFonts w:ascii="Times New Roman" w:hAnsi="Times New Roman" w:cs="Times New Roman"/>
        </w:rPr>
        <w:t xml:space="preserve">  6 декабря рейд по проверке материально-бытовых условий  опекаемых детей.</w:t>
      </w:r>
    </w:p>
    <w:p w:rsidR="00915207" w:rsidRPr="00436895" w:rsidRDefault="00915207">
      <w:pPr>
        <w:rPr>
          <w:rFonts w:ascii="Times New Roman" w:hAnsi="Times New Roman" w:cs="Times New Roman"/>
          <w:sz w:val="24"/>
          <w:szCs w:val="24"/>
        </w:rPr>
      </w:pPr>
      <w:r w:rsidRPr="00436895">
        <w:rPr>
          <w:rFonts w:ascii="Times New Roman" w:hAnsi="Times New Roman" w:cs="Times New Roman"/>
          <w:sz w:val="24"/>
          <w:szCs w:val="24"/>
        </w:rPr>
        <w:t xml:space="preserve">По пункты 14 </w:t>
      </w:r>
      <w:r w:rsidRPr="00436895">
        <w:rPr>
          <w:rFonts w:ascii="Times New Roman" w:eastAsia="Calibri" w:hAnsi="Times New Roman" w:cs="Times New Roman"/>
          <w:sz w:val="24"/>
          <w:szCs w:val="24"/>
        </w:rPr>
        <w:t>Совершенствование системы выявления и учета несовершеннолетних, находящихся в социально опасном положении, не посещающих или систематически пропускающих по неуважительным причинам заняти</w:t>
      </w:r>
      <w:r w:rsidRPr="00436895">
        <w:rPr>
          <w:rFonts w:ascii="Times New Roman" w:hAnsi="Times New Roman" w:cs="Times New Roman"/>
          <w:sz w:val="24"/>
          <w:szCs w:val="24"/>
        </w:rPr>
        <w:t>я в образовательных учреждениях – нет</w:t>
      </w:r>
    </w:p>
    <w:p w:rsidR="00915207" w:rsidRPr="006C21FF" w:rsidRDefault="009152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6895">
        <w:rPr>
          <w:rFonts w:ascii="Times New Roman" w:hAnsi="Times New Roman" w:cs="Times New Roman"/>
          <w:sz w:val="24"/>
          <w:szCs w:val="24"/>
        </w:rPr>
        <w:t xml:space="preserve">По пункту 21      </w:t>
      </w:r>
      <w:r w:rsidR="00A30A19" w:rsidRPr="00436895">
        <w:rPr>
          <w:rFonts w:ascii="Times New Roman" w:eastAsia="Calibri" w:hAnsi="Times New Roman" w:cs="Times New Roman"/>
          <w:sz w:val="24"/>
          <w:szCs w:val="24"/>
        </w:rPr>
        <w:t xml:space="preserve">Проведение межведомственной акции </w:t>
      </w:r>
      <w:r w:rsidR="00A30A19" w:rsidRPr="004368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0A19" w:rsidRPr="00436895">
        <w:rPr>
          <w:rFonts w:ascii="Times New Roman" w:eastAsia="Calibri" w:hAnsi="Times New Roman" w:cs="Times New Roman"/>
          <w:sz w:val="24"/>
          <w:szCs w:val="24"/>
        </w:rPr>
        <w:t>по профилактике употребления ПАВ несовершеннолетними</w:t>
      </w:r>
      <w:r w:rsidRPr="00436895">
        <w:rPr>
          <w:rFonts w:ascii="Times New Roman" w:hAnsi="Times New Roman" w:cs="Times New Roman"/>
          <w:sz w:val="24"/>
          <w:szCs w:val="24"/>
        </w:rPr>
        <w:t xml:space="preserve">  </w:t>
      </w:r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 профилактический классный час «Да здравствует жизнь!»</w:t>
      </w:r>
    </w:p>
    <w:p w:rsidR="00915207" w:rsidRPr="006C21FF" w:rsidRDefault="009152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круглый стол на тему: " Наркомания, </w:t>
      </w:r>
      <w:proofErr w:type="spellStart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>табакокурени</w:t>
      </w:r>
      <w:proofErr w:type="gramStart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spellEnd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острая проблема современности. Целью данного мероприятия являлось: Обозначить проблемы связанные с наркоманией, предупреждение первого употребления наркотиков и других </w:t>
      </w:r>
      <w:proofErr w:type="spellStart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психоактивных</w:t>
      </w:r>
      <w:proofErr w:type="spellEnd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веществ.</w:t>
      </w:r>
    </w:p>
    <w:p w:rsidR="00446003" w:rsidRPr="00436895" w:rsidRDefault="00A30A19" w:rsidP="00A30A19">
      <w:pPr>
        <w:rPr>
          <w:rFonts w:ascii="Times New Roman" w:hAnsi="Times New Roman" w:cs="Times New Roman"/>
          <w:sz w:val="24"/>
          <w:szCs w:val="24"/>
        </w:rPr>
      </w:pPr>
      <w:r w:rsidRPr="00436895">
        <w:rPr>
          <w:rFonts w:ascii="Times New Roman" w:hAnsi="Times New Roman" w:cs="Times New Roman"/>
          <w:sz w:val="24"/>
          <w:szCs w:val="24"/>
        </w:rPr>
        <w:t xml:space="preserve">По пункту 22  </w:t>
      </w:r>
      <w:r w:rsidRPr="00436895">
        <w:rPr>
          <w:rFonts w:ascii="Times New Roman" w:eastAsia="Calibri" w:hAnsi="Times New Roman" w:cs="Times New Roman"/>
          <w:sz w:val="24"/>
          <w:szCs w:val="24"/>
        </w:rPr>
        <w:t>Пропаганда здорового образа жизни с целью формирования у несовершеннолетних ответственного отношения к своему здоровью и здоровью своих близких, обучение  их  гигиеническим навыкам и мотивирование  к отказу от вредных привыче</w:t>
      </w:r>
      <w:proofErr w:type="gramStart"/>
      <w:r w:rsidRPr="00436895">
        <w:rPr>
          <w:rFonts w:ascii="Times New Roman" w:eastAsia="Calibri" w:hAnsi="Times New Roman" w:cs="Times New Roman"/>
          <w:sz w:val="24"/>
          <w:szCs w:val="24"/>
        </w:rPr>
        <w:t>к</w:t>
      </w:r>
      <w:r w:rsidRPr="004368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36895">
        <w:rPr>
          <w:rFonts w:ascii="Times New Roman" w:hAnsi="Times New Roman" w:cs="Times New Roman"/>
          <w:sz w:val="24"/>
          <w:szCs w:val="24"/>
        </w:rPr>
        <w:t xml:space="preserve"> родительское собрание  «Жизнь детей в наших руках», тренинг  «За здоровый образ жизни»</w:t>
      </w:r>
    </w:p>
    <w:p w:rsidR="00A30A19" w:rsidRPr="00436895" w:rsidRDefault="00A30A19" w:rsidP="00A30A1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43689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По пункту 23 </w:t>
      </w:r>
      <w:r w:rsidRPr="00436895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мероприятий, акций, направленных на пропаганду здорового образа жизни и профилактику употребления несовершен</w:t>
      </w:r>
      <w:r w:rsidRPr="00436895">
        <w:rPr>
          <w:rFonts w:ascii="Times New Roman" w:hAnsi="Times New Roman" w:cs="Times New Roman"/>
          <w:color w:val="000000"/>
          <w:sz w:val="24"/>
          <w:szCs w:val="24"/>
        </w:rPr>
        <w:t xml:space="preserve">нолетними </w:t>
      </w:r>
      <w:proofErr w:type="spellStart"/>
      <w:r w:rsidRPr="00436895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436895">
        <w:rPr>
          <w:rFonts w:ascii="Times New Roman" w:hAnsi="Times New Roman" w:cs="Times New Roman"/>
          <w:color w:val="000000"/>
          <w:sz w:val="24"/>
          <w:szCs w:val="24"/>
        </w:rPr>
        <w:t xml:space="preserve"> веществ -</w:t>
      </w:r>
    </w:p>
    <w:p w:rsidR="00A30A19" w:rsidRPr="006C21FF" w:rsidRDefault="00A30A19" w:rsidP="00A30A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 </w:t>
      </w:r>
      <w:proofErr w:type="spellStart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>пукту</w:t>
      </w:r>
      <w:proofErr w:type="spellEnd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  В рамках проведения второго этапа всероссийской межведомственной комплексной оперативно-профилактической операции «Дети России -2019» в МКОУ «</w:t>
      </w:r>
      <w:proofErr w:type="spellStart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>Чинарская</w:t>
      </w:r>
      <w:proofErr w:type="spellEnd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№1» провели спортивное и культурно- просветительское мероприятие направленные на негативное отношение к потребителю наркотиков в молодежной среде "Быть здоровы</w:t>
      </w:r>
      <w:proofErr w:type="gramStart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Pr="006C2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здорово". </w:t>
      </w:r>
    </w:p>
    <w:p w:rsidR="00A30A19" w:rsidRPr="00436895" w:rsidRDefault="00A30A19" w:rsidP="00A30A1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43689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По пункту 31 </w:t>
      </w:r>
      <w:r w:rsidRPr="00436895">
        <w:rPr>
          <w:rFonts w:ascii="Times New Roman" w:eastAsia="Calibri" w:hAnsi="Times New Roman" w:cs="Times New Roman"/>
          <w:sz w:val="24"/>
          <w:szCs w:val="24"/>
        </w:rPr>
        <w:t xml:space="preserve">Проведение мониторинга </w:t>
      </w:r>
      <w:proofErr w:type="spellStart"/>
      <w:r w:rsidRPr="00436895">
        <w:rPr>
          <w:rFonts w:ascii="Times New Roman" w:eastAsia="Calibri" w:hAnsi="Times New Roman" w:cs="Times New Roman"/>
          <w:sz w:val="24"/>
          <w:szCs w:val="24"/>
        </w:rPr>
        <w:t>наркоситуации</w:t>
      </w:r>
      <w:proofErr w:type="spellEnd"/>
      <w:r w:rsidRPr="00436895">
        <w:rPr>
          <w:rFonts w:ascii="Times New Roman" w:eastAsia="Calibri" w:hAnsi="Times New Roman" w:cs="Times New Roman"/>
          <w:sz w:val="24"/>
          <w:szCs w:val="24"/>
        </w:rPr>
        <w:t xml:space="preserve"> в образовательных учреждениях Республике Дагестан</w:t>
      </w:r>
      <w:r w:rsidRPr="00436895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436895">
        <w:rPr>
          <w:rFonts w:ascii="Times New Roman" w:hAnsi="Times New Roman" w:cs="Times New Roman"/>
          <w:sz w:val="24"/>
          <w:szCs w:val="24"/>
        </w:rPr>
        <w:t>–</w:t>
      </w:r>
      <w:r w:rsidRPr="00436895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436895">
        <w:rPr>
          <w:rFonts w:ascii="Times New Roman" w:hAnsi="Times New Roman" w:cs="Times New Roman"/>
          <w:sz w:val="24"/>
          <w:szCs w:val="24"/>
        </w:rPr>
        <w:t>провели социальн</w:t>
      </w:r>
      <w:proofErr w:type="gramStart"/>
      <w:r w:rsidR="00B57FA7" w:rsidRPr="004368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57FA7" w:rsidRPr="00436895">
        <w:rPr>
          <w:rFonts w:ascii="Times New Roman" w:hAnsi="Times New Roman" w:cs="Times New Roman"/>
          <w:sz w:val="24"/>
          <w:szCs w:val="24"/>
        </w:rPr>
        <w:t>-психологическое тестирование СПТ среди 7-11 классов.</w:t>
      </w:r>
    </w:p>
    <w:p w:rsidR="00A30A19" w:rsidRPr="00436895" w:rsidRDefault="00A30A19" w:rsidP="00A30A19">
      <w:pPr>
        <w:rPr>
          <w:rFonts w:ascii="Times New Roman" w:hAnsi="Times New Roman" w:cs="Times New Roman"/>
          <w:sz w:val="24"/>
          <w:szCs w:val="24"/>
        </w:rPr>
      </w:pPr>
    </w:p>
    <w:p w:rsidR="00A30A19" w:rsidRPr="00436895" w:rsidRDefault="00A30A19" w:rsidP="00A30A19">
      <w:pPr>
        <w:rPr>
          <w:rFonts w:ascii="Times New Roman" w:hAnsi="Times New Roman" w:cs="Times New Roman"/>
          <w:sz w:val="24"/>
          <w:szCs w:val="24"/>
        </w:rPr>
      </w:pPr>
    </w:p>
    <w:p w:rsidR="00A30A19" w:rsidRPr="00436895" w:rsidRDefault="00A30A19" w:rsidP="00A30A19">
      <w:pPr>
        <w:rPr>
          <w:rFonts w:ascii="Times New Roman" w:hAnsi="Times New Roman" w:cs="Times New Roman"/>
          <w:sz w:val="24"/>
          <w:szCs w:val="24"/>
        </w:rPr>
      </w:pPr>
    </w:p>
    <w:p w:rsidR="00A30A19" w:rsidRPr="00436895" w:rsidRDefault="00A30A19" w:rsidP="00A30A19">
      <w:pPr>
        <w:rPr>
          <w:rFonts w:ascii="Times New Roman" w:hAnsi="Times New Roman" w:cs="Times New Roman"/>
          <w:sz w:val="24"/>
          <w:szCs w:val="24"/>
        </w:rPr>
      </w:pPr>
    </w:p>
    <w:p w:rsidR="00446003" w:rsidRPr="00436895" w:rsidRDefault="00446003" w:rsidP="00446003">
      <w:pPr>
        <w:rPr>
          <w:rFonts w:ascii="Times New Roman" w:hAnsi="Times New Roman" w:cs="Times New Roman"/>
          <w:sz w:val="24"/>
          <w:szCs w:val="24"/>
        </w:rPr>
      </w:pPr>
      <w:r w:rsidRPr="004368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№1446-09/16 от 31 мая 2016 г.</w:t>
      </w:r>
    </w:p>
    <w:p w:rsidR="00446003" w:rsidRPr="00436895" w:rsidRDefault="00B57FA7">
      <w:pPr>
        <w:rPr>
          <w:rFonts w:ascii="Times New Roman" w:hAnsi="Times New Roman" w:cs="Times New Roman"/>
          <w:sz w:val="24"/>
          <w:szCs w:val="24"/>
        </w:rPr>
      </w:pPr>
      <w:r w:rsidRPr="00436895">
        <w:rPr>
          <w:rFonts w:ascii="Times New Roman" w:hAnsi="Times New Roman" w:cs="Times New Roman"/>
          <w:sz w:val="24"/>
          <w:szCs w:val="24"/>
        </w:rPr>
        <w:t>По пункту 4 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 – провели беседу «Как не стать жертвой теракта»</w:t>
      </w:r>
    </w:p>
    <w:p w:rsidR="00B57FA7" w:rsidRPr="00436895" w:rsidRDefault="00B57FA7">
      <w:pPr>
        <w:rPr>
          <w:rFonts w:ascii="Times New Roman" w:hAnsi="Times New Roman" w:cs="Times New Roman"/>
          <w:sz w:val="24"/>
          <w:szCs w:val="24"/>
        </w:rPr>
      </w:pPr>
      <w:r w:rsidRPr="00436895">
        <w:rPr>
          <w:rFonts w:ascii="Times New Roman" w:hAnsi="Times New Roman" w:cs="Times New Roman"/>
          <w:sz w:val="24"/>
          <w:szCs w:val="24"/>
        </w:rPr>
        <w:t>Раздача буклетов  «Будь бдительным!».</w:t>
      </w:r>
    </w:p>
    <w:p w:rsidR="00B57FA7" w:rsidRPr="00436895" w:rsidRDefault="00B57FA7">
      <w:pPr>
        <w:rPr>
          <w:rFonts w:ascii="Times New Roman" w:hAnsi="Times New Roman" w:cs="Times New Roman"/>
          <w:sz w:val="24"/>
          <w:szCs w:val="24"/>
        </w:rPr>
      </w:pPr>
      <w:r w:rsidRPr="00436895">
        <w:rPr>
          <w:rFonts w:ascii="Times New Roman" w:hAnsi="Times New Roman" w:cs="Times New Roman"/>
          <w:sz w:val="24"/>
          <w:szCs w:val="24"/>
        </w:rPr>
        <w:t>По пункту 8«Размещение на сайтах образовательных организаций информации для родителей и обучающихся по противодействию идеологии экстремизма и терроризма» - на  сайте имеется информация для родителей и учащихся.</w:t>
      </w:r>
    </w:p>
    <w:p w:rsidR="00B57FA7" w:rsidRPr="00436895" w:rsidRDefault="00B57FA7">
      <w:pPr>
        <w:rPr>
          <w:rFonts w:ascii="Times New Roman" w:hAnsi="Times New Roman" w:cs="Times New Roman"/>
          <w:sz w:val="24"/>
          <w:szCs w:val="24"/>
        </w:rPr>
      </w:pPr>
      <w:r w:rsidRPr="00436895">
        <w:rPr>
          <w:rFonts w:ascii="Times New Roman" w:hAnsi="Times New Roman" w:cs="Times New Roman"/>
          <w:sz w:val="24"/>
          <w:szCs w:val="24"/>
        </w:rPr>
        <w:t>По пункту 18</w:t>
      </w:r>
      <w:r w:rsidRPr="00436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и проведение  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 –</w:t>
      </w:r>
      <w:r w:rsidR="00377752" w:rsidRPr="00436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6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прошла курсы повышени</w:t>
      </w:r>
      <w:r w:rsidR="00377752" w:rsidRPr="00436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квалификации психолог школы  17 октября на тему «</w:t>
      </w:r>
      <w:proofErr w:type="spellStart"/>
      <w:r w:rsidR="00FF6FF7" w:rsidRPr="00436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Ресоциализация</w:t>
      </w:r>
      <w:proofErr w:type="spellEnd"/>
      <w:r w:rsidR="00FF6FF7" w:rsidRPr="00436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подростков, подвергших деструктивному психологическому воздействию сторонников экстремистской и террористической идеологии».</w:t>
      </w:r>
    </w:p>
    <w:sectPr w:rsidR="00B57FA7" w:rsidRPr="00436895" w:rsidSect="00FE6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07" w:rsidRDefault="00943F07" w:rsidP="00FE6E00">
      <w:pPr>
        <w:spacing w:line="240" w:lineRule="auto"/>
      </w:pPr>
      <w:r>
        <w:separator/>
      </w:r>
    </w:p>
  </w:endnote>
  <w:endnote w:type="continuationSeparator" w:id="0">
    <w:p w:rsidR="00943F07" w:rsidRDefault="00943F07" w:rsidP="00FE6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07" w:rsidRDefault="00943F07" w:rsidP="00FE6E00">
      <w:pPr>
        <w:spacing w:line="240" w:lineRule="auto"/>
      </w:pPr>
      <w:r>
        <w:separator/>
      </w:r>
    </w:p>
  </w:footnote>
  <w:footnote w:type="continuationSeparator" w:id="0">
    <w:p w:rsidR="00943F07" w:rsidRDefault="00943F07" w:rsidP="00FE6E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03F16"/>
    <w:multiLevelType w:val="hybridMultilevel"/>
    <w:tmpl w:val="EFDC4DC0"/>
    <w:lvl w:ilvl="0" w:tplc="536EF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923"/>
    <w:rsid w:val="00007753"/>
    <w:rsid w:val="000370D0"/>
    <w:rsid w:val="00052FF5"/>
    <w:rsid w:val="00054E83"/>
    <w:rsid w:val="000C39C3"/>
    <w:rsid w:val="001043FC"/>
    <w:rsid w:val="00134B75"/>
    <w:rsid w:val="001C1739"/>
    <w:rsid w:val="001C4B28"/>
    <w:rsid w:val="001D6441"/>
    <w:rsid w:val="00267195"/>
    <w:rsid w:val="00292595"/>
    <w:rsid w:val="002D3A1A"/>
    <w:rsid w:val="002F7736"/>
    <w:rsid w:val="00301D29"/>
    <w:rsid w:val="00315524"/>
    <w:rsid w:val="003275B8"/>
    <w:rsid w:val="0035122A"/>
    <w:rsid w:val="00377752"/>
    <w:rsid w:val="00407303"/>
    <w:rsid w:val="00436895"/>
    <w:rsid w:val="00446003"/>
    <w:rsid w:val="00477DCA"/>
    <w:rsid w:val="004963D2"/>
    <w:rsid w:val="004D5639"/>
    <w:rsid w:val="004E683F"/>
    <w:rsid w:val="00516357"/>
    <w:rsid w:val="00543E51"/>
    <w:rsid w:val="00544D95"/>
    <w:rsid w:val="00570AA9"/>
    <w:rsid w:val="005770FD"/>
    <w:rsid w:val="005C300B"/>
    <w:rsid w:val="005C4306"/>
    <w:rsid w:val="00611A97"/>
    <w:rsid w:val="006241D5"/>
    <w:rsid w:val="0064372A"/>
    <w:rsid w:val="00655772"/>
    <w:rsid w:val="006646B0"/>
    <w:rsid w:val="00674447"/>
    <w:rsid w:val="006C21FF"/>
    <w:rsid w:val="006C3C2F"/>
    <w:rsid w:val="00702493"/>
    <w:rsid w:val="00713C1D"/>
    <w:rsid w:val="00763A07"/>
    <w:rsid w:val="00775F37"/>
    <w:rsid w:val="007761C7"/>
    <w:rsid w:val="00792A08"/>
    <w:rsid w:val="007B2CF4"/>
    <w:rsid w:val="007B4AF9"/>
    <w:rsid w:val="007E7923"/>
    <w:rsid w:val="00820189"/>
    <w:rsid w:val="008712AA"/>
    <w:rsid w:val="008866F8"/>
    <w:rsid w:val="008873E0"/>
    <w:rsid w:val="008B56ED"/>
    <w:rsid w:val="008C3282"/>
    <w:rsid w:val="009143C8"/>
    <w:rsid w:val="00915207"/>
    <w:rsid w:val="00943F07"/>
    <w:rsid w:val="00970093"/>
    <w:rsid w:val="00997CA4"/>
    <w:rsid w:val="00A30A19"/>
    <w:rsid w:val="00A379CA"/>
    <w:rsid w:val="00A41063"/>
    <w:rsid w:val="00A4532E"/>
    <w:rsid w:val="00A7119A"/>
    <w:rsid w:val="00A80216"/>
    <w:rsid w:val="00AC6F4B"/>
    <w:rsid w:val="00B11CCA"/>
    <w:rsid w:val="00B27C53"/>
    <w:rsid w:val="00B30151"/>
    <w:rsid w:val="00B349F6"/>
    <w:rsid w:val="00B40CC9"/>
    <w:rsid w:val="00B56653"/>
    <w:rsid w:val="00B57FA7"/>
    <w:rsid w:val="00BC553A"/>
    <w:rsid w:val="00BD5F31"/>
    <w:rsid w:val="00C02C0A"/>
    <w:rsid w:val="00C166CE"/>
    <w:rsid w:val="00C32B2C"/>
    <w:rsid w:val="00CA6EB9"/>
    <w:rsid w:val="00CC6310"/>
    <w:rsid w:val="00D33FA4"/>
    <w:rsid w:val="00D3482C"/>
    <w:rsid w:val="00D44109"/>
    <w:rsid w:val="00D44171"/>
    <w:rsid w:val="00D45D40"/>
    <w:rsid w:val="00D814A8"/>
    <w:rsid w:val="00DD00D2"/>
    <w:rsid w:val="00E56C04"/>
    <w:rsid w:val="00E87DAE"/>
    <w:rsid w:val="00EA7F6F"/>
    <w:rsid w:val="00F532D2"/>
    <w:rsid w:val="00F953B6"/>
    <w:rsid w:val="00FE1111"/>
    <w:rsid w:val="00FE6E00"/>
    <w:rsid w:val="00F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23"/>
    <w:pPr>
      <w:ind w:left="720"/>
      <w:contextualSpacing/>
    </w:pPr>
  </w:style>
  <w:style w:type="table" w:styleId="a4">
    <w:name w:val="Table Grid"/>
    <w:basedOn w:val="a1"/>
    <w:uiPriority w:val="59"/>
    <w:rsid w:val="007E79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E792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E6E00"/>
    <w:pPr>
      <w:spacing w:line="240" w:lineRule="auto"/>
      <w:ind w:firstLine="0"/>
      <w:jc w:val="left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E6E00"/>
    <w:pPr>
      <w:spacing w:line="240" w:lineRule="auto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E6E00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E6E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Тагир</cp:lastModifiedBy>
  <cp:revision>12</cp:revision>
  <dcterms:created xsi:type="dcterms:W3CDTF">2019-11-27T09:44:00Z</dcterms:created>
  <dcterms:modified xsi:type="dcterms:W3CDTF">2019-12-10T08:22:00Z</dcterms:modified>
</cp:coreProperties>
</file>